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78F8" w14:textId="1C7072E0" w:rsidR="00A46356" w:rsidRDefault="00502729" w:rsidP="004263B6">
      <w:pPr>
        <w:spacing w:line="60" w:lineRule="atLeast"/>
        <w:jc w:val="center"/>
        <w:rPr>
          <w:b/>
          <w:bCs/>
          <w:u w:val="single"/>
        </w:rPr>
      </w:pPr>
      <w:r>
        <w:rPr>
          <w:b/>
          <w:bCs/>
          <w:u w:val="single"/>
        </w:rPr>
        <w:t xml:space="preserve">Queen of Peace School Board Minutes- </w:t>
      </w:r>
      <w:r w:rsidR="008A2DDE">
        <w:rPr>
          <w:b/>
          <w:bCs/>
          <w:u w:val="single"/>
        </w:rPr>
        <w:t>October 20</w:t>
      </w:r>
      <w:r w:rsidR="00436D6B">
        <w:rPr>
          <w:b/>
          <w:bCs/>
          <w:u w:val="single"/>
        </w:rPr>
        <w:t>, 2020</w:t>
      </w:r>
    </w:p>
    <w:p w14:paraId="20F3B5D2" w14:textId="77777777" w:rsidR="000A0447" w:rsidRDefault="000A0447" w:rsidP="004263B6">
      <w:pPr>
        <w:spacing w:line="60" w:lineRule="atLeast"/>
        <w:jc w:val="center"/>
        <w:rPr>
          <w:b/>
          <w:bCs/>
          <w:u w:val="single"/>
        </w:rPr>
      </w:pPr>
    </w:p>
    <w:p w14:paraId="494E1039" w14:textId="549444B7" w:rsidR="00FD7B90" w:rsidRDefault="00FD7B90" w:rsidP="004263B6">
      <w:pPr>
        <w:spacing w:line="60" w:lineRule="atLeast"/>
        <w:jc w:val="center"/>
        <w:rPr>
          <w:b/>
          <w:bCs/>
          <w:u w:val="single"/>
        </w:rPr>
      </w:pPr>
    </w:p>
    <w:p w14:paraId="637A3FDE" w14:textId="5C949D23" w:rsidR="000A0447"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Sabyan, </w:t>
      </w:r>
      <w:r w:rsidR="00F65B19">
        <w:t>Brandon Swanson, Mary Marquis,</w:t>
      </w:r>
      <w:r w:rsidR="00EF1FA1">
        <w:t xml:space="preserve"> Sr Lisa Mau</w:t>
      </w:r>
      <w:r w:rsidR="00921E99">
        <w:t>r</w:t>
      </w:r>
      <w:r w:rsidR="00EF1FA1">
        <w:t>er</w:t>
      </w:r>
      <w:r w:rsidR="00921E99">
        <w:t xml:space="preserve">, </w:t>
      </w:r>
      <w:r w:rsidR="007A5397">
        <w:t>Jason Loons</w:t>
      </w:r>
    </w:p>
    <w:p w14:paraId="14A645D3" w14:textId="544C5602" w:rsidR="000A0447" w:rsidRDefault="00EC484A" w:rsidP="004263B6">
      <w:pPr>
        <w:spacing w:line="60" w:lineRule="atLeast"/>
      </w:pPr>
      <w:r w:rsidRPr="00786193">
        <w:rPr>
          <w:b/>
          <w:bCs/>
        </w:rPr>
        <w:t>Opening Prayer</w:t>
      </w:r>
      <w:r>
        <w:t xml:space="preserve">: </w:t>
      </w:r>
      <w:r w:rsidR="00921E99">
        <w:t>All present prayed the School Prayer</w:t>
      </w:r>
      <w:r w:rsidR="000A0447">
        <w:t>.</w:t>
      </w:r>
    </w:p>
    <w:p w14:paraId="34B93C41" w14:textId="605EBF43" w:rsidR="00F65B19" w:rsidRPr="007A5397" w:rsidRDefault="007A5397" w:rsidP="004263B6">
      <w:pPr>
        <w:spacing w:line="60" w:lineRule="atLeast"/>
      </w:pPr>
      <w:r>
        <w:rPr>
          <w:b/>
          <w:bCs/>
        </w:rPr>
        <w:t xml:space="preserve">Guest: </w:t>
      </w:r>
      <w:r>
        <w:t xml:space="preserve">Dan Tierney, Chair of the parish Building and Grounds Committee gave an overview of the building and grounds and the capital campaign projects. </w:t>
      </w:r>
      <w:r w:rsidR="0051707E">
        <w:t>Brandon shared t</w:t>
      </w:r>
      <w:r>
        <w:t xml:space="preserve">he Future of Hope </w:t>
      </w:r>
      <w:r w:rsidR="0051707E">
        <w:t>a</w:t>
      </w:r>
      <w:r>
        <w:t xml:space="preserve">s a connection point between the parish and the school </w:t>
      </w:r>
      <w:r w:rsidR="0051707E">
        <w:t xml:space="preserve">and </w:t>
      </w:r>
      <w:r>
        <w:t xml:space="preserve">requested a list of projects around the complex which could potentially be done by school students/families. </w:t>
      </w:r>
      <w:r w:rsidR="0051707E">
        <w:t xml:space="preserve">Needs which are noticed by school personnel and families which the committee might not have on their list </w:t>
      </w:r>
      <w:r w:rsidR="0051707E">
        <w:t>(such as upgrading the ovens)</w:t>
      </w:r>
      <w:r w:rsidR="0051707E">
        <w:t xml:space="preserve"> should be brought to their attention</w:t>
      </w:r>
      <w:r w:rsidR="000A0447">
        <w:t xml:space="preserve"> so they can be kept in mind.</w:t>
      </w:r>
    </w:p>
    <w:p w14:paraId="72E64B13" w14:textId="00464D07" w:rsidR="002D7CFB" w:rsidRDefault="00E42E76" w:rsidP="004263B6">
      <w:pPr>
        <w:spacing w:line="60" w:lineRule="atLeast"/>
      </w:pPr>
      <w:r w:rsidRPr="00E42E76">
        <w:rPr>
          <w:b/>
          <w:bCs/>
        </w:rPr>
        <w:t>Review/ Approve previous meeting minutes</w:t>
      </w:r>
      <w:r>
        <w:t xml:space="preserve">: Minutes were accepted with a correction to the spelling of </w:t>
      </w:r>
      <w:r w:rsidR="007A5397">
        <w:t>Renee Gaffney’s</w:t>
      </w:r>
      <w:r>
        <w:t xml:space="preserve"> name.</w:t>
      </w:r>
    </w:p>
    <w:p w14:paraId="690710BA" w14:textId="77777777" w:rsidR="0051707E" w:rsidRDefault="00E42E76" w:rsidP="004263B6">
      <w:pPr>
        <w:spacing w:line="60" w:lineRule="atLeast"/>
      </w:pPr>
      <w:r w:rsidRPr="00E42E76">
        <w:rPr>
          <w:b/>
          <w:bCs/>
        </w:rPr>
        <w:t>Communications</w:t>
      </w:r>
      <w:r>
        <w:t xml:space="preserve">: </w:t>
      </w:r>
    </w:p>
    <w:p w14:paraId="3C8D7F09" w14:textId="4037E70D" w:rsidR="00E42E76" w:rsidRDefault="00E42E76" w:rsidP="004263B6">
      <w:pPr>
        <w:spacing w:line="60" w:lineRule="atLeast"/>
      </w:pPr>
      <w:r w:rsidRPr="00504D54">
        <w:rPr>
          <w:u w:val="single"/>
        </w:rPr>
        <w:t>Future of Hope</w:t>
      </w:r>
      <w:r w:rsidR="0051707E">
        <w:t>- Fourteen people were present for the first meeting, some through Zoom. This will be the central spot for addressing school needs-fundraising, middle school enrichment, parish outreach, school community connection. Next meeting- Thursday, 10/22.</w:t>
      </w:r>
    </w:p>
    <w:p w14:paraId="27175500" w14:textId="57D23924" w:rsidR="0051707E" w:rsidRDefault="0051707E" w:rsidP="004263B6">
      <w:pPr>
        <w:spacing w:line="60" w:lineRule="atLeast"/>
      </w:pPr>
      <w:r w:rsidRPr="00504D54">
        <w:rPr>
          <w:u w:val="single"/>
        </w:rPr>
        <w:t>Finance Council</w:t>
      </w:r>
      <w:r w:rsidR="00504D54">
        <w:t xml:space="preserve">- Brandon met with Dwight Cadwell for a ledger to budget review; David typically meets with the finance council. They have also met with someone who focuses on parish school development regarding finances and fundraising. </w:t>
      </w:r>
      <w:r w:rsidR="00B16278">
        <w:t>Parish schools are financed through a combination of tuition, fundraising and</w:t>
      </w:r>
      <w:r w:rsidR="00504D54">
        <w:t xml:space="preserve"> </w:t>
      </w:r>
      <w:r w:rsidR="00B16278">
        <w:t xml:space="preserve">parish subsidy. Parish </w:t>
      </w:r>
      <w:r w:rsidR="00504D54">
        <w:t>subsidy as a percentage of a parish’s overall budget is typically 35-40% in MN</w:t>
      </w:r>
      <w:r w:rsidR="000A0447">
        <w:t xml:space="preserve"> parishes.</w:t>
      </w:r>
    </w:p>
    <w:p w14:paraId="326B16C1" w14:textId="52E31EC6" w:rsidR="0007360D" w:rsidRDefault="00E42E76" w:rsidP="004263B6">
      <w:pPr>
        <w:spacing w:line="60" w:lineRule="atLeast"/>
      </w:pPr>
      <w:r w:rsidRPr="0007360D">
        <w:rPr>
          <w:b/>
          <w:bCs/>
        </w:rPr>
        <w:t>Principal Report</w:t>
      </w:r>
      <w:r w:rsidR="00B16278">
        <w:t>-</w:t>
      </w:r>
      <w:r w:rsidR="006C5B47">
        <w:t xml:space="preserve">COVID-19 </w:t>
      </w:r>
      <w:r w:rsidR="001A7B23">
        <w:t>response-</w:t>
      </w:r>
      <w:r w:rsidR="00B16278">
        <w:t xml:space="preserve"> changes have been made to make sure that sanitizing is being done consistently, but overall everything is going well. David plans to go through a refresher on expectations with staff monthly. Reminders will also be sent out to parents</w:t>
      </w:r>
      <w:r w:rsidR="006C5B47">
        <w:t xml:space="preserve"> periodically. School needs such as help with the library are being put in the parish bulletin.</w:t>
      </w:r>
    </w:p>
    <w:p w14:paraId="100D09B8" w14:textId="395F4144" w:rsidR="00E5349A" w:rsidRDefault="00E5349A" w:rsidP="004263B6">
      <w:pPr>
        <w:spacing w:line="60" w:lineRule="atLeast"/>
      </w:pPr>
      <w:r w:rsidRPr="00E5349A">
        <w:rPr>
          <w:b/>
          <w:bCs/>
        </w:rPr>
        <w:t>Old Business</w:t>
      </w:r>
      <w:r>
        <w:t xml:space="preserve">- </w:t>
      </w:r>
      <w:r w:rsidR="001A7B23">
        <w:t>Current members of the School Board include: Renee Gaffney, Brandon Swanson, Sr Lisa Maurer, Kim Evander, Jason Loons and Mary Marquis.  Joy Brekke may be joining. There is room for additional members at this time. There were no questions</w:t>
      </w:r>
      <w:r w:rsidR="000A0447">
        <w:t xml:space="preserve"> from those present</w:t>
      </w:r>
      <w:r w:rsidR="001A7B23">
        <w:t xml:space="preserve"> regarding the School Board handbook or bylaws</w:t>
      </w:r>
      <w:r w:rsidR="000A0447">
        <w:t>.</w:t>
      </w:r>
    </w:p>
    <w:p w14:paraId="7B64C4B1" w14:textId="77777777" w:rsidR="000A0447" w:rsidRDefault="00071867" w:rsidP="001A7B23">
      <w:pPr>
        <w:spacing w:line="60" w:lineRule="atLeast"/>
      </w:pPr>
      <w:r w:rsidRPr="00071867">
        <w:rPr>
          <w:b/>
          <w:bCs/>
        </w:rPr>
        <w:t>New Business</w:t>
      </w:r>
      <w:r w:rsidRPr="00DA049E">
        <w:t>-</w:t>
      </w:r>
    </w:p>
    <w:p w14:paraId="3355683B" w14:textId="63DABB7A" w:rsidR="001A7B23" w:rsidRDefault="00071867" w:rsidP="001A7B23">
      <w:pPr>
        <w:spacing w:line="60" w:lineRule="atLeast"/>
      </w:pPr>
      <w:r w:rsidRPr="00DA049E">
        <w:t xml:space="preserve"> </w:t>
      </w:r>
      <w:r w:rsidR="001A7B23" w:rsidRPr="00DA049E">
        <w:rPr>
          <w:u w:val="single"/>
        </w:rPr>
        <w:t>Teacher outreach and appreciation</w:t>
      </w:r>
      <w:r w:rsidR="001A7B23">
        <w:t>- Ways to reach out and show appreciation for our teachers</w:t>
      </w:r>
      <w:r w:rsidR="00DA049E">
        <w:t xml:space="preserve"> were discussed. The Board will plan to provide dinner for the teachers during conferences next Wed and Thurs night. Helping to raise funds for teacher bonuses and </w:t>
      </w:r>
      <w:r w:rsidR="000A0447">
        <w:t xml:space="preserve">providing meals during in-service days were also seen as ways to support the staff. </w:t>
      </w:r>
    </w:p>
    <w:p w14:paraId="595716DA" w14:textId="268D793A" w:rsidR="000A0447" w:rsidRDefault="000A0447" w:rsidP="001A7B23">
      <w:pPr>
        <w:spacing w:line="60" w:lineRule="atLeast"/>
      </w:pPr>
      <w:r w:rsidRPr="000A0447">
        <w:rPr>
          <w:u w:val="single"/>
        </w:rPr>
        <w:t>Family Fun Night</w:t>
      </w:r>
      <w:r>
        <w:t>- Events like this help to build the school community, but creativity will be needed to adhere to COVID 19 restrictions. Brandon will approach this with the Future of Hope.</w:t>
      </w:r>
    </w:p>
    <w:p w14:paraId="076527DC" w14:textId="2C466C1F" w:rsidR="00535D5E" w:rsidRDefault="00535D5E" w:rsidP="00535D5E">
      <w:pPr>
        <w:spacing w:line="60" w:lineRule="atLeast"/>
      </w:pPr>
    </w:p>
    <w:p w14:paraId="607770D5" w14:textId="77BF71DB" w:rsidR="00164EAE" w:rsidRPr="00EF1FA1" w:rsidRDefault="007D1250" w:rsidP="004263B6">
      <w:pPr>
        <w:spacing w:line="60" w:lineRule="atLeast"/>
      </w:pPr>
      <w:r>
        <w:t xml:space="preserve">Next Meeting: </w:t>
      </w:r>
      <w:r w:rsidR="000A0447">
        <w:t>November 17</w:t>
      </w:r>
      <w:r>
        <w:t>, 2020</w:t>
      </w:r>
      <w:r w:rsidR="002B5C09">
        <w:t>, 6:30 pm</w:t>
      </w: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71867"/>
    <w:rsid w:val="0007360D"/>
    <w:rsid w:val="00092286"/>
    <w:rsid w:val="000A0447"/>
    <w:rsid w:val="000B3B44"/>
    <w:rsid w:val="00116457"/>
    <w:rsid w:val="00164EAE"/>
    <w:rsid w:val="00196AA3"/>
    <w:rsid w:val="001A7B23"/>
    <w:rsid w:val="0022203D"/>
    <w:rsid w:val="0023593E"/>
    <w:rsid w:val="00274322"/>
    <w:rsid w:val="002B5C09"/>
    <w:rsid w:val="002D7CFB"/>
    <w:rsid w:val="00352202"/>
    <w:rsid w:val="00366B69"/>
    <w:rsid w:val="00385BF3"/>
    <w:rsid w:val="004263B6"/>
    <w:rsid w:val="00436D6B"/>
    <w:rsid w:val="004535C7"/>
    <w:rsid w:val="004546E1"/>
    <w:rsid w:val="00477C9C"/>
    <w:rsid w:val="004B20A1"/>
    <w:rsid w:val="004F346F"/>
    <w:rsid w:val="00502729"/>
    <w:rsid w:val="00504D54"/>
    <w:rsid w:val="0051707E"/>
    <w:rsid w:val="00535D5E"/>
    <w:rsid w:val="00537D60"/>
    <w:rsid w:val="00544263"/>
    <w:rsid w:val="00580938"/>
    <w:rsid w:val="005A708B"/>
    <w:rsid w:val="005B09AA"/>
    <w:rsid w:val="0062293E"/>
    <w:rsid w:val="006C1154"/>
    <w:rsid w:val="006C5B47"/>
    <w:rsid w:val="006E462A"/>
    <w:rsid w:val="006F76DD"/>
    <w:rsid w:val="00786193"/>
    <w:rsid w:val="007937CD"/>
    <w:rsid w:val="007A5397"/>
    <w:rsid w:val="007D1250"/>
    <w:rsid w:val="007E5704"/>
    <w:rsid w:val="008A2DDE"/>
    <w:rsid w:val="008B5FBD"/>
    <w:rsid w:val="008C3EE2"/>
    <w:rsid w:val="008E15A7"/>
    <w:rsid w:val="00921E99"/>
    <w:rsid w:val="00936CC6"/>
    <w:rsid w:val="009C1F3F"/>
    <w:rsid w:val="009D04B8"/>
    <w:rsid w:val="00A5779A"/>
    <w:rsid w:val="00A96819"/>
    <w:rsid w:val="00AE034B"/>
    <w:rsid w:val="00B16278"/>
    <w:rsid w:val="00BA4264"/>
    <w:rsid w:val="00BD7204"/>
    <w:rsid w:val="00CA30F0"/>
    <w:rsid w:val="00D14C9C"/>
    <w:rsid w:val="00D22ED6"/>
    <w:rsid w:val="00D44248"/>
    <w:rsid w:val="00D54148"/>
    <w:rsid w:val="00DA049E"/>
    <w:rsid w:val="00E17906"/>
    <w:rsid w:val="00E42E76"/>
    <w:rsid w:val="00E50CE1"/>
    <w:rsid w:val="00E5349A"/>
    <w:rsid w:val="00E633D8"/>
    <w:rsid w:val="00E73E00"/>
    <w:rsid w:val="00E878EA"/>
    <w:rsid w:val="00E978C2"/>
    <w:rsid w:val="00EA1C06"/>
    <w:rsid w:val="00EC484A"/>
    <w:rsid w:val="00ED72A0"/>
    <w:rsid w:val="00EF1FA1"/>
    <w:rsid w:val="00EF4B90"/>
    <w:rsid w:val="00F15A4C"/>
    <w:rsid w:val="00F56F91"/>
    <w:rsid w:val="00F65B19"/>
    <w:rsid w:val="00F85517"/>
    <w:rsid w:val="00FD7B90"/>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Mary Marquis</cp:lastModifiedBy>
  <cp:revision>3</cp:revision>
  <dcterms:created xsi:type="dcterms:W3CDTF">2020-11-09T19:55:00Z</dcterms:created>
  <dcterms:modified xsi:type="dcterms:W3CDTF">2020-11-09T21:14:00Z</dcterms:modified>
</cp:coreProperties>
</file>